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CBA6D" w14:textId="77777777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14:paraId="7A28D451" w14:textId="77777777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0B6616C6" w14:textId="77777777"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 w14:paraId="7E8D359F" w14:textId="77777777">
        <w:tc>
          <w:tcPr>
            <w:tcW w:w="9345" w:type="dxa"/>
            <w:shd w:val="clear" w:color="auto" w:fill="auto"/>
          </w:tcPr>
          <w:p w14:paraId="66845A68" w14:textId="0BA47D19" w:rsidR="00E63B98" w:rsidRPr="00803B39" w:rsidRDefault="00803B39" w:rsidP="00F523C3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F523C3" w:rsidRPr="00AA3734">
              <w:rPr>
                <w:b/>
                <w:sz w:val="24"/>
                <w:szCs w:val="24"/>
              </w:rPr>
              <w:t>О</w:t>
            </w:r>
            <w:r w:rsidR="00F523C3">
              <w:rPr>
                <w:b/>
                <w:sz w:val="24"/>
                <w:szCs w:val="24"/>
              </w:rPr>
              <w:t xml:space="preserve">б утверждении </w:t>
            </w:r>
            <w:r w:rsidR="009A5DEB">
              <w:rPr>
                <w:b/>
                <w:sz w:val="24"/>
                <w:szCs w:val="24"/>
              </w:rPr>
              <w:t>п</w:t>
            </w:r>
            <w:r w:rsidR="00F523C3">
              <w:rPr>
                <w:b/>
                <w:sz w:val="24"/>
                <w:szCs w:val="24"/>
              </w:rPr>
              <w:t xml:space="preserve">орядка </w:t>
            </w:r>
            <w:r w:rsidR="009A5DEB">
              <w:rPr>
                <w:b/>
                <w:sz w:val="24"/>
                <w:szCs w:val="24"/>
              </w:rPr>
              <w:t>предоставления мер поддержки участников специальной военной операции и членов их семей</w:t>
            </w:r>
            <w:r w:rsidR="00F523C3">
              <w:rPr>
                <w:b/>
                <w:sz w:val="24"/>
                <w:szCs w:val="24"/>
              </w:rPr>
              <w:t>»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 w14:paraId="2BDAA1B7" w14:textId="77777777">
        <w:tc>
          <w:tcPr>
            <w:tcW w:w="9345" w:type="dxa"/>
            <w:shd w:val="clear" w:color="auto" w:fill="auto"/>
          </w:tcPr>
          <w:p w14:paraId="0A4F1FE8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1887C699" w14:textId="77777777"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 w14:paraId="43CCC188" w14:textId="77777777">
        <w:tc>
          <w:tcPr>
            <w:tcW w:w="9345" w:type="dxa"/>
            <w:shd w:val="clear" w:color="auto" w:fill="auto"/>
          </w:tcPr>
          <w:p w14:paraId="7D7AC3EA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69BAF16D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14:paraId="4AF75160" w14:textId="77777777">
        <w:tc>
          <w:tcPr>
            <w:tcW w:w="9345" w:type="dxa"/>
            <w:shd w:val="clear" w:color="auto" w:fill="auto"/>
          </w:tcPr>
          <w:p w14:paraId="21295D91" w14:textId="77777777"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14:paraId="0CF9B794" w14:textId="77777777" w:rsidR="00DE5CA5" w:rsidRDefault="00DE5CA5">
      <w:pPr>
        <w:jc w:val="right"/>
        <w:rPr>
          <w:color w:val="000000"/>
          <w:sz w:val="28"/>
          <w:szCs w:val="28"/>
        </w:rPr>
      </w:pPr>
    </w:p>
    <w:p w14:paraId="63046B3A" w14:textId="77777777"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9F300" w14:textId="77777777" w:rsidR="00030D3E" w:rsidRDefault="00030D3E" w:rsidP="00DE5CA5">
      <w:r>
        <w:separator/>
      </w:r>
    </w:p>
  </w:endnote>
  <w:endnote w:type="continuationSeparator" w:id="0">
    <w:p w14:paraId="3170B1F1" w14:textId="77777777" w:rsidR="00030D3E" w:rsidRDefault="00030D3E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3CA2A" w14:textId="77777777" w:rsidR="00030D3E" w:rsidRDefault="00030D3E">
      <w:r>
        <w:separator/>
      </w:r>
    </w:p>
  </w:footnote>
  <w:footnote w:type="continuationSeparator" w:id="0">
    <w:p w14:paraId="505B13FE" w14:textId="77777777" w:rsidR="00030D3E" w:rsidRDefault="00030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CA5"/>
    <w:rsid w:val="00005F9E"/>
    <w:rsid w:val="00030D3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304865"/>
    <w:rsid w:val="00386FAE"/>
    <w:rsid w:val="003A56EC"/>
    <w:rsid w:val="004032D9"/>
    <w:rsid w:val="005A44A7"/>
    <w:rsid w:val="005B6866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8F7455"/>
    <w:rsid w:val="0094163C"/>
    <w:rsid w:val="009A5DEB"/>
    <w:rsid w:val="00AC76FB"/>
    <w:rsid w:val="00B055ED"/>
    <w:rsid w:val="00BC384F"/>
    <w:rsid w:val="00C52516"/>
    <w:rsid w:val="00C61F2E"/>
    <w:rsid w:val="00C73AF2"/>
    <w:rsid w:val="00C87C3C"/>
    <w:rsid w:val="00CF40C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  <w:rsid w:val="00F5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C111"/>
  <w15:docId w15:val="{D7D1C2FD-DEE1-4B37-A50C-5CAFD2F7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17</cp:revision>
  <dcterms:created xsi:type="dcterms:W3CDTF">2022-01-26T10:04:00Z</dcterms:created>
  <dcterms:modified xsi:type="dcterms:W3CDTF">2024-12-05T13:12:00Z</dcterms:modified>
</cp:coreProperties>
</file>